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E9" w:rsidRDefault="00F422E9" w:rsidP="003163E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Duty or Responsibility? </w:t>
      </w:r>
    </w:p>
    <w:p w:rsidR="00F422E9" w:rsidRDefault="00F422E9" w:rsidP="003163EC">
      <w:pPr>
        <w:contextualSpacing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5436"/>
      </w:tblGrid>
      <w:tr w:rsidR="00F422E9" w:rsidTr="00F422E9">
        <w:tc>
          <w:tcPr>
            <w:tcW w:w="5508" w:type="dxa"/>
          </w:tcPr>
          <w:p w:rsidR="00F83721" w:rsidRDefault="00F83721" w:rsidP="00F422E9">
            <w:pPr>
              <w:contextualSpacing/>
              <w:rPr>
                <w:b/>
                <w:sz w:val="22"/>
                <w:szCs w:val="22"/>
              </w:rPr>
            </w:pPr>
          </w:p>
          <w:p w:rsidR="00F422E9" w:rsidRPr="00237FDE" w:rsidRDefault="00F422E9" w:rsidP="00F422E9">
            <w:pPr>
              <w:contextualSpacing/>
              <w:rPr>
                <w:b/>
                <w:sz w:val="22"/>
                <w:szCs w:val="22"/>
              </w:rPr>
            </w:pPr>
            <w:r w:rsidRPr="00237FDE">
              <w:rPr>
                <w:b/>
                <w:sz w:val="22"/>
                <w:szCs w:val="22"/>
              </w:rPr>
              <w:t>Duty:__________________________</w:t>
            </w:r>
            <w:r w:rsidR="00F83721">
              <w:rPr>
                <w:b/>
                <w:sz w:val="22"/>
                <w:szCs w:val="22"/>
              </w:rPr>
              <w:t>______________________________</w:t>
            </w:r>
          </w:p>
          <w:p w:rsidR="00F422E9" w:rsidRPr="00237FDE" w:rsidRDefault="00F422E9" w:rsidP="00F422E9">
            <w:pPr>
              <w:contextualSpacing/>
              <w:rPr>
                <w:b/>
                <w:sz w:val="22"/>
                <w:szCs w:val="22"/>
              </w:rPr>
            </w:pPr>
            <w:r w:rsidRPr="00237FDE">
              <w:rPr>
                <w:b/>
                <w:sz w:val="22"/>
                <w:szCs w:val="22"/>
              </w:rPr>
              <w:t>_________________________________</w:t>
            </w:r>
            <w:r w:rsidR="00F83721">
              <w:rPr>
                <w:b/>
                <w:sz w:val="22"/>
                <w:szCs w:val="22"/>
              </w:rPr>
              <w:t>______________________________</w:t>
            </w:r>
          </w:p>
          <w:p w:rsidR="00F422E9" w:rsidRPr="00237FDE" w:rsidRDefault="00F422E9" w:rsidP="00F422E9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:rsidR="00F83721" w:rsidRDefault="00F83721" w:rsidP="00F422E9">
            <w:pPr>
              <w:contextualSpacing/>
              <w:rPr>
                <w:b/>
                <w:sz w:val="22"/>
                <w:szCs w:val="22"/>
              </w:rPr>
            </w:pPr>
          </w:p>
          <w:p w:rsidR="00F422E9" w:rsidRPr="00237FDE" w:rsidRDefault="00F83721" w:rsidP="00F422E9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Responsibility: </w:t>
            </w:r>
            <w:r w:rsidR="00F422E9" w:rsidRPr="00237FDE">
              <w:rPr>
                <w:b/>
                <w:sz w:val="22"/>
                <w:szCs w:val="22"/>
              </w:rPr>
              <w:t>____________________________________________</w:t>
            </w:r>
          </w:p>
          <w:p w:rsidR="00F422E9" w:rsidRPr="00237FDE" w:rsidRDefault="00F422E9" w:rsidP="00F422E9">
            <w:pPr>
              <w:contextualSpacing/>
              <w:rPr>
                <w:b/>
                <w:sz w:val="22"/>
                <w:szCs w:val="22"/>
              </w:rPr>
            </w:pPr>
            <w:r w:rsidRPr="00237FDE">
              <w:rPr>
                <w:b/>
                <w:sz w:val="22"/>
                <w:szCs w:val="22"/>
              </w:rPr>
              <w:t>________________________________________________________________</w:t>
            </w:r>
          </w:p>
        </w:tc>
      </w:tr>
      <w:tr w:rsidR="00F422E9" w:rsidTr="00F422E9">
        <w:tc>
          <w:tcPr>
            <w:tcW w:w="5508" w:type="dxa"/>
          </w:tcPr>
          <w:p w:rsidR="00F422E9" w:rsidRDefault="00F422E9" w:rsidP="003163E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37FDE" w:rsidRDefault="00237FDE" w:rsidP="003163E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37FDE" w:rsidRDefault="00237FDE" w:rsidP="003163E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37FDE" w:rsidRDefault="00237FDE" w:rsidP="003163E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422E9" w:rsidRDefault="00F422E9" w:rsidP="003163E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422E9" w:rsidRDefault="00F422E9" w:rsidP="003163E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422E9" w:rsidRDefault="00F422E9" w:rsidP="003163E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422E9" w:rsidRDefault="00F422E9" w:rsidP="003163E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422E9" w:rsidRDefault="00F422E9" w:rsidP="003163E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422E9" w:rsidRDefault="00F422E9" w:rsidP="003163E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:rsidR="00F422E9" w:rsidRDefault="00F422E9" w:rsidP="003163EC">
            <w:pPr>
              <w:contextualSpacing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422E9" w:rsidRDefault="00F422E9" w:rsidP="003163EC">
      <w:pPr>
        <w:contextualSpacing/>
        <w:jc w:val="center"/>
        <w:rPr>
          <w:b/>
          <w:sz w:val="22"/>
          <w:szCs w:val="22"/>
        </w:rPr>
      </w:pPr>
    </w:p>
    <w:p w:rsidR="007975B8" w:rsidRPr="00BA0F04" w:rsidRDefault="00AC3CA8" w:rsidP="003163E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3.8</w:t>
      </w:r>
      <w:r w:rsidR="003163EC" w:rsidRPr="00BA0F04">
        <w:rPr>
          <w:b/>
          <w:sz w:val="22"/>
          <w:szCs w:val="22"/>
        </w:rPr>
        <w:t xml:space="preserve"> Citizenship &amp; Immigration </w:t>
      </w:r>
    </w:p>
    <w:p w:rsidR="003163EC" w:rsidRDefault="003163EC" w:rsidP="003163EC">
      <w:pPr>
        <w:contextualSpacing/>
        <w:rPr>
          <w:sz w:val="22"/>
          <w:szCs w:val="22"/>
          <w:u w:val="single"/>
        </w:rPr>
      </w:pPr>
      <w:r w:rsidRPr="003163EC">
        <w:rPr>
          <w:sz w:val="22"/>
          <w:szCs w:val="22"/>
        </w:rPr>
        <w:t xml:space="preserve">Objective: </w:t>
      </w:r>
      <w:r w:rsidRPr="003163EC">
        <w:rPr>
          <w:sz w:val="22"/>
          <w:szCs w:val="22"/>
          <w:u w:val="single"/>
        </w:rPr>
        <w:tab/>
      </w:r>
      <w:r w:rsidRPr="003163EC">
        <w:rPr>
          <w:sz w:val="22"/>
          <w:szCs w:val="22"/>
          <w:u w:val="single"/>
        </w:rPr>
        <w:tab/>
      </w:r>
      <w:r w:rsidRPr="003163EC">
        <w:rPr>
          <w:sz w:val="22"/>
          <w:szCs w:val="22"/>
          <w:u w:val="single"/>
        </w:rPr>
        <w:tab/>
      </w:r>
      <w:r w:rsidRPr="003163EC">
        <w:rPr>
          <w:sz w:val="22"/>
          <w:szCs w:val="22"/>
          <w:u w:val="single"/>
        </w:rPr>
        <w:tab/>
      </w:r>
      <w:r w:rsidRPr="003163EC">
        <w:rPr>
          <w:sz w:val="22"/>
          <w:szCs w:val="22"/>
          <w:u w:val="single"/>
        </w:rPr>
        <w:tab/>
      </w:r>
      <w:r w:rsidRPr="003163EC">
        <w:rPr>
          <w:sz w:val="22"/>
          <w:szCs w:val="22"/>
          <w:u w:val="single"/>
        </w:rPr>
        <w:tab/>
      </w:r>
      <w:r w:rsidRPr="003163EC">
        <w:rPr>
          <w:sz w:val="22"/>
          <w:szCs w:val="22"/>
          <w:u w:val="single"/>
        </w:rPr>
        <w:tab/>
      </w:r>
      <w:r w:rsidRPr="003163EC">
        <w:rPr>
          <w:sz w:val="22"/>
          <w:szCs w:val="22"/>
          <w:u w:val="single"/>
        </w:rPr>
        <w:tab/>
      </w:r>
      <w:r w:rsidRPr="003163EC">
        <w:rPr>
          <w:sz w:val="22"/>
          <w:szCs w:val="22"/>
          <w:u w:val="single"/>
        </w:rPr>
        <w:tab/>
      </w:r>
      <w:r w:rsidRPr="003163EC">
        <w:rPr>
          <w:sz w:val="22"/>
          <w:szCs w:val="22"/>
          <w:u w:val="single"/>
        </w:rPr>
        <w:tab/>
      </w:r>
      <w:r w:rsidR="00F422E9">
        <w:rPr>
          <w:sz w:val="22"/>
          <w:szCs w:val="22"/>
          <w:u w:val="single"/>
        </w:rPr>
        <w:tab/>
      </w:r>
      <w:r w:rsidR="00F422E9">
        <w:rPr>
          <w:sz w:val="22"/>
          <w:szCs w:val="22"/>
          <w:u w:val="single"/>
        </w:rPr>
        <w:tab/>
      </w:r>
      <w:r w:rsidR="00237FDE">
        <w:rPr>
          <w:sz w:val="22"/>
          <w:szCs w:val="22"/>
          <w:u w:val="single"/>
        </w:rPr>
        <w:tab/>
      </w:r>
      <w:r w:rsidRPr="003163EC">
        <w:rPr>
          <w:sz w:val="22"/>
          <w:szCs w:val="22"/>
          <w:u w:val="single"/>
        </w:rPr>
        <w:tab/>
      </w:r>
    </w:p>
    <w:p w:rsidR="00D84413" w:rsidRDefault="00D84413" w:rsidP="003163EC">
      <w:pPr>
        <w:contextualSpacing/>
        <w:rPr>
          <w:sz w:val="22"/>
          <w:szCs w:val="22"/>
        </w:rPr>
      </w:pPr>
    </w:p>
    <w:p w:rsidR="003163EC" w:rsidRPr="00D84413" w:rsidRDefault="00D84413" w:rsidP="00D84413">
      <w:pPr>
        <w:rPr>
          <w:sz w:val="22"/>
          <w:szCs w:val="22"/>
        </w:rPr>
      </w:pPr>
      <w:r w:rsidRPr="00D84413">
        <w:rPr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r w:rsidRPr="00D84413">
        <w:rPr>
          <w:sz w:val="22"/>
          <w:szCs w:val="22"/>
        </w:rPr>
        <w:t xml:space="preserve">Citizenship by Birth </w:t>
      </w:r>
    </w:p>
    <w:p w:rsidR="00D84413" w:rsidRDefault="00D84413" w:rsidP="00D84413">
      <w:r>
        <w:tab/>
        <w:t xml:space="preserve">A. </w:t>
      </w:r>
      <w:r w:rsidRPr="00D84413">
        <w:rPr>
          <w:b/>
          <w:u w:val="single"/>
        </w:rPr>
        <w:t>Jus Soli</w:t>
      </w:r>
      <w:r w:rsidR="00B763CE">
        <w:t xml:space="preserve"> – “Right of the soil”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</w:p>
    <w:p w:rsidR="00D84413" w:rsidRDefault="00D84413" w:rsidP="00D84413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</w:p>
    <w:p w:rsidR="00D84413" w:rsidRDefault="00D84413" w:rsidP="00D84413">
      <w:r>
        <w:tab/>
      </w:r>
      <w:r>
        <w:tab/>
        <w:t>1. You are an American Citizen if you were born…</w:t>
      </w:r>
    </w:p>
    <w:p w:rsidR="00D84413" w:rsidRDefault="00D84413" w:rsidP="00D84413"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</w:r>
      <w:r>
        <w:tab/>
      </w:r>
      <w:r>
        <w:tab/>
        <w:t xml:space="preserve">b.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t>(Puerto Rico)</w:t>
      </w:r>
    </w:p>
    <w:p w:rsidR="00D84413" w:rsidRDefault="00D84413" w:rsidP="00D84413"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</w:r>
      <w:r>
        <w:tab/>
      </w:r>
      <w:r>
        <w:tab/>
      </w:r>
      <w:proofErr w:type="gramStart"/>
      <w:r>
        <w:t>d</w:t>
      </w:r>
      <w:proofErr w:type="gram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  <w:t xml:space="preserve">B. </w:t>
      </w:r>
      <w:r w:rsidRPr="00B763CE">
        <w:rPr>
          <w:b/>
          <w:u w:val="single"/>
        </w:rPr>
        <w:t xml:space="preserve">Jus </w:t>
      </w:r>
      <w:proofErr w:type="spellStart"/>
      <w:r w:rsidRPr="00B763CE">
        <w:rPr>
          <w:b/>
          <w:u w:val="single"/>
        </w:rPr>
        <w:t>Sanguinis</w:t>
      </w:r>
      <w:proofErr w:type="spellEnd"/>
      <w:r>
        <w:t xml:space="preserve"> – “Rights of citizenship by blood”:</w:t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</w:r>
      <w:r>
        <w:tab/>
        <w:t>1. You are an American citizen if you were born…</w:t>
      </w:r>
    </w:p>
    <w:p w:rsidR="00D84413" w:rsidRDefault="00D84413" w:rsidP="00D84413"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pPr>
        <w:rPr>
          <w:u w:val="single"/>
        </w:rPr>
      </w:pPr>
      <w:r>
        <w:t xml:space="preserve">II. </w:t>
      </w:r>
      <w:r w:rsidRPr="00D84413">
        <w:rPr>
          <w:b/>
          <w:u w:val="single"/>
        </w:rPr>
        <w:t>Naturalization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  <w:t xml:space="preserve">A. </w:t>
      </w:r>
      <w:proofErr w:type="gramStart"/>
      <w:r>
        <w:t>The</w:t>
      </w:r>
      <w:proofErr w:type="gramEnd"/>
      <w:r>
        <w:t xml:space="preserve"> Constitution gives </w:t>
      </w:r>
      <w:r w:rsidRPr="00D84413">
        <w:rPr>
          <w:u w:val="single"/>
        </w:rPr>
        <w:tab/>
      </w:r>
      <w:r w:rsidRPr="00D84413">
        <w:rPr>
          <w:u w:val="single"/>
        </w:rPr>
        <w:tab/>
      </w:r>
      <w:r w:rsidRPr="00D84413">
        <w:rPr>
          <w:u w:val="single"/>
        </w:rPr>
        <w:tab/>
      </w:r>
      <w:r w:rsidRPr="00D84413">
        <w:rPr>
          <w:u w:val="single"/>
        </w:rPr>
        <w:tab/>
      </w:r>
      <w:r w:rsidRPr="00D84413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Pr="00D84413">
        <w:rPr>
          <w:u w:val="single"/>
        </w:rPr>
        <w:tab/>
      </w:r>
      <w:r w:rsidRPr="00D84413">
        <w:rPr>
          <w:u w:val="single"/>
        </w:rPr>
        <w:tab/>
      </w:r>
      <w:r w:rsidRPr="00D84413">
        <w:rPr>
          <w:u w:val="single"/>
        </w:rPr>
        <w:tab/>
      </w:r>
    </w:p>
    <w:p w:rsidR="00D84413" w:rsidRDefault="00D84413" w:rsidP="00D84413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  <w:t xml:space="preserve">B. Requirements for Naturalization </w:t>
      </w:r>
    </w:p>
    <w:p w:rsidR="00D84413" w:rsidRDefault="00D84413" w:rsidP="00D84413">
      <w:r>
        <w:tab/>
      </w:r>
      <w:r>
        <w:tab/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</w:r>
      <w:r>
        <w:tab/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pPr>
        <w:rPr>
          <w:u w:val="single"/>
        </w:rPr>
      </w:pPr>
      <w:r>
        <w:tab/>
      </w:r>
      <w:r>
        <w:tab/>
      </w:r>
      <w:proofErr w:type="gramStart"/>
      <w:r>
        <w:t>3.The</w:t>
      </w:r>
      <w:proofErr w:type="gramEnd"/>
      <w:r>
        <w:t xml:space="preserve"> ability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pPr>
        <w:rPr>
          <w:u w:val="single"/>
        </w:rPr>
      </w:pPr>
      <w:r>
        <w:tab/>
      </w:r>
      <w:r>
        <w:tab/>
        <w:t xml:space="preserve">4. Demonstrate an understanding of US history and government </w:t>
      </w:r>
    </w:p>
    <w:p w:rsidR="00D84413" w:rsidRDefault="00D84413" w:rsidP="00D84413">
      <w:pPr>
        <w:rPr>
          <w:u w:val="single"/>
        </w:rPr>
      </w:pPr>
      <w:r>
        <w:tab/>
      </w:r>
      <w:r>
        <w:tab/>
        <w:t>5. Demonstrate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</w:r>
      <w:r>
        <w:tab/>
        <w:t xml:space="preserve">6. Children under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</w:r>
      <w:r>
        <w:tab/>
        <w:t xml:space="preserve">7. Exemption: if you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  <w:t xml:space="preserve">C. Rights of Naturalized Citizens </w:t>
      </w:r>
    </w:p>
    <w:p w:rsidR="00D84413" w:rsidRDefault="00D84413" w:rsidP="00D84413">
      <w:r>
        <w:tab/>
      </w:r>
      <w:r>
        <w:tab/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</w:r>
      <w:r>
        <w:tab/>
      </w:r>
      <w:r>
        <w:tab/>
        <w:t xml:space="preserve">a. Lose citizenship if you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D84413" w:rsidRDefault="00D84413" w:rsidP="00D84413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</w:p>
    <w:p w:rsidR="00D84413" w:rsidRDefault="00D84413" w:rsidP="00D84413">
      <w:r>
        <w:tab/>
      </w:r>
      <w:r>
        <w:tab/>
      </w:r>
      <w:r>
        <w:tab/>
        <w:t xml:space="preserve">b. Cannot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</w:p>
    <w:p w:rsidR="0099548D" w:rsidRDefault="00D84413" w:rsidP="00F422E9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</w:p>
    <w:p w:rsidR="0099548D" w:rsidRDefault="0099548D" w:rsidP="0099548D">
      <w:r>
        <w:t xml:space="preserve">III. </w:t>
      </w:r>
      <w:r w:rsidRPr="0099548D">
        <w:rPr>
          <w:b/>
          <w:u w:val="single"/>
        </w:rPr>
        <w:t xml:space="preserve">Expatriation </w:t>
      </w:r>
    </w:p>
    <w:p w:rsidR="0099548D" w:rsidRDefault="0099548D" w:rsidP="0099548D">
      <w:r>
        <w:tab/>
        <w:t xml:space="preserve">A. This is a formal  </w:t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</w:p>
    <w:p w:rsidR="0099548D" w:rsidRDefault="0099548D" w:rsidP="0099548D">
      <w:r>
        <w:lastRenderedPageBreak/>
        <w:tab/>
        <w:t xml:space="preserve">By choosing to become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</w:r>
      <w:r>
        <w:tab/>
        <w:t xml:space="preserve">1. You can lose your citizenship </w:t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</w:p>
    <w:p w:rsidR="0099548D" w:rsidRDefault="0099548D" w:rsidP="0099548D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</w:r>
      <w:r>
        <w:tab/>
        <w:t>2. Example: Fleeing US jurisdiction in order not to…</w:t>
      </w:r>
    </w:p>
    <w:p w:rsidR="0099548D" w:rsidRDefault="0099548D" w:rsidP="0099548D">
      <w:pPr>
        <w:rPr>
          <w:u w:val="single"/>
        </w:rPr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pPr>
        <w:rPr>
          <w:b/>
          <w:u w:val="single"/>
        </w:rPr>
      </w:pPr>
      <w:r>
        <w:t xml:space="preserve">IV. </w:t>
      </w:r>
      <w:r w:rsidRPr="0099548D">
        <w:rPr>
          <w:b/>
          <w:u w:val="single"/>
        </w:rPr>
        <w:t xml:space="preserve">Alien Status </w:t>
      </w:r>
    </w:p>
    <w:p w:rsidR="0099548D" w:rsidRDefault="0099548D" w:rsidP="0099548D">
      <w:r>
        <w:tab/>
        <w:t xml:space="preserve">A. Any citizen </w:t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</w:p>
    <w:p w:rsidR="0099548D" w:rsidRDefault="0099548D" w:rsidP="0099548D">
      <w:r>
        <w:tab/>
      </w:r>
      <w:r>
        <w:tab/>
        <w:t xml:space="preserve">1. </w:t>
      </w:r>
      <w:r w:rsidRPr="0099548D">
        <w:rPr>
          <w:b/>
          <w:u w:val="single"/>
        </w:rPr>
        <w:t>Resident Alien</w:t>
      </w:r>
      <w:r>
        <w:t xml:space="preserve">: Citizen of another country </w:t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</w:r>
      <w:r>
        <w:tab/>
        <w:t xml:space="preserve">2. </w:t>
      </w:r>
      <w:r w:rsidRPr="0099548D">
        <w:rPr>
          <w:b/>
          <w:u w:val="single"/>
        </w:rPr>
        <w:t>Non-Resident Alien</w:t>
      </w:r>
      <w:r>
        <w:t xml:space="preserve">: Citizen of another country </w:t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</w:r>
      <w:r>
        <w:tab/>
        <w:t xml:space="preserve">3. </w:t>
      </w:r>
      <w:r w:rsidRPr="0099548D">
        <w:rPr>
          <w:b/>
          <w:u w:val="single"/>
        </w:rPr>
        <w:t>Illegal Aliens</w:t>
      </w:r>
      <w:r>
        <w:t xml:space="preserve">: citizens of another country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</w:r>
      <w:r>
        <w:tab/>
      </w:r>
      <w:r>
        <w:tab/>
        <w:t xml:space="preserve">a. Periodically the federal gov’t gives </w:t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</w:p>
    <w:p w:rsidR="0099548D" w:rsidRDefault="0099548D" w:rsidP="0099548D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 xml:space="preserve">V. Diversity of American Culture </w:t>
      </w:r>
    </w:p>
    <w:p w:rsidR="0099548D" w:rsidRDefault="0099548D" w:rsidP="0099548D">
      <w:r>
        <w:tab/>
        <w:t xml:space="preserve">A. American </w:t>
      </w:r>
      <w:r w:rsidRPr="0099548D">
        <w:rPr>
          <w:b/>
          <w:u w:val="single"/>
        </w:rPr>
        <w:t>Multiculturalism</w:t>
      </w:r>
      <w:r>
        <w:t xml:space="preserve">: the ideas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548D" w:rsidRPr="0099548D" w:rsidRDefault="0099548D" w:rsidP="0099548D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D84413" w:rsidRDefault="0099548D" w:rsidP="0099548D">
      <w:r>
        <w:tab/>
      </w:r>
      <w:r>
        <w:tab/>
        <w:t>1. “</w:t>
      </w:r>
      <w:r w:rsidRPr="0099548D">
        <w:rPr>
          <w:b/>
          <w:u w:val="single"/>
        </w:rPr>
        <w:t>E Pluribus Unum</w:t>
      </w:r>
      <w:r>
        <w:t xml:space="preserve">” - </w:t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  <w:r w:rsidRPr="0099548D">
        <w:rPr>
          <w:u w:val="single"/>
        </w:rPr>
        <w:tab/>
      </w:r>
    </w:p>
    <w:p w:rsidR="0099548D" w:rsidRDefault="0099548D" w:rsidP="0099548D">
      <w:r>
        <w:tab/>
      </w:r>
      <w:r>
        <w:tab/>
      </w:r>
      <w:proofErr w:type="gramStart"/>
      <w:r>
        <w:t>this</w:t>
      </w:r>
      <w:proofErr w:type="gramEnd"/>
      <w:r>
        <w:t xml:space="preserve"> saying is found on all of our US currency </w:t>
      </w:r>
    </w:p>
    <w:p w:rsidR="0099548D" w:rsidRDefault="0099548D" w:rsidP="0099548D">
      <w:r>
        <w:tab/>
      </w:r>
      <w:r>
        <w:tab/>
        <w:t xml:space="preserve">2. </w:t>
      </w:r>
      <w:r w:rsidRPr="0099548D">
        <w:rPr>
          <w:b/>
          <w:u w:val="single"/>
        </w:rPr>
        <w:t>Tolerance</w:t>
      </w:r>
      <w:r>
        <w:t xml:space="preserve"> – willingness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</w:r>
      <w:r>
        <w:tab/>
        <w:t xml:space="preserve">3. </w:t>
      </w:r>
      <w:r w:rsidRPr="00F422E9">
        <w:rPr>
          <w:b/>
          <w:u w:val="single"/>
        </w:rPr>
        <w:t>Affirmative Action</w:t>
      </w:r>
      <w:r>
        <w:t xml:space="preserve"> – when preferences are given to </w:t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r>
        <w:tab/>
        <w:t xml:space="preserve">B. </w:t>
      </w:r>
      <w:r w:rsidRPr="0099548D">
        <w:rPr>
          <w:b/>
          <w:u w:val="single"/>
        </w:rPr>
        <w:t>Melting Pot Theory</w:t>
      </w:r>
      <w:r>
        <w:t xml:space="preserve"> </w:t>
      </w:r>
    </w:p>
    <w:p w:rsidR="0099548D" w:rsidRDefault="0099548D" w:rsidP="0099548D">
      <w:r>
        <w:tab/>
      </w:r>
      <w:r>
        <w:tab/>
        <w:t xml:space="preserve">1. American immigrants are assimilated into the society and </w:t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D6168B" w:rsidRPr="00D6168B" w:rsidRDefault="00D6168B" w:rsidP="0099548D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BA0F04" w:rsidRDefault="00BA0F04" w:rsidP="0099548D">
      <w:pPr>
        <w:rPr>
          <w:u w:val="single"/>
        </w:rPr>
      </w:pPr>
    </w:p>
    <w:p w:rsidR="00BA0F04" w:rsidRDefault="00BA0F04" w:rsidP="0099548D">
      <w:pPr>
        <w:rPr>
          <w:u w:val="single"/>
        </w:rPr>
      </w:pPr>
    </w:p>
    <w:p w:rsidR="00BA0F04" w:rsidRDefault="00BA0F04" w:rsidP="0099548D">
      <w:pPr>
        <w:rPr>
          <w:u w:val="single"/>
        </w:rPr>
      </w:pPr>
    </w:p>
    <w:p w:rsidR="00BA0F04" w:rsidRDefault="00BA0F04" w:rsidP="0099548D">
      <w:pPr>
        <w:rPr>
          <w:u w:val="single"/>
        </w:rPr>
      </w:pPr>
    </w:p>
    <w:p w:rsidR="00BA0F04" w:rsidRDefault="00BA0F04" w:rsidP="0099548D">
      <w:pPr>
        <w:rPr>
          <w:u w:val="single"/>
        </w:rPr>
      </w:pPr>
    </w:p>
    <w:p w:rsidR="00BA0F04" w:rsidRDefault="00BA0F04" w:rsidP="0099548D">
      <w:pPr>
        <w:rPr>
          <w:u w:val="single"/>
        </w:rPr>
      </w:pPr>
    </w:p>
    <w:p w:rsidR="00BA0F04" w:rsidRDefault="00BA0F04" w:rsidP="0099548D"/>
    <w:p w:rsidR="0099548D" w:rsidRDefault="0099548D" w:rsidP="0099548D">
      <w:r>
        <w:tab/>
        <w:t xml:space="preserve">C. </w:t>
      </w:r>
      <w:r w:rsidRPr="0099548D">
        <w:rPr>
          <w:b/>
          <w:u w:val="single"/>
        </w:rPr>
        <w:t>Mixed Salad Theory</w:t>
      </w:r>
      <w:r>
        <w:t xml:space="preserve"> </w:t>
      </w:r>
    </w:p>
    <w:p w:rsidR="0099548D" w:rsidRDefault="0099548D" w:rsidP="0099548D">
      <w:r>
        <w:tab/>
      </w:r>
      <w:r>
        <w:tab/>
        <w:t xml:space="preserve">1. American immigrants are in the same society, but they </w:t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99548D" w:rsidRDefault="0099548D" w:rsidP="0099548D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BA0F04" w:rsidRDefault="00BA0F04" w:rsidP="0099548D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 w:rsidR="00F422E9">
        <w:rPr>
          <w:u w:val="single"/>
        </w:rPr>
        <w:tab/>
      </w:r>
      <w:r>
        <w:rPr>
          <w:u w:val="single"/>
        </w:rPr>
        <w:tab/>
      </w:r>
    </w:p>
    <w:p w:rsidR="00BA0F04" w:rsidRPr="00BA0F04" w:rsidRDefault="00BA0F04" w:rsidP="0099548D"/>
    <w:sectPr w:rsidR="00BA0F04" w:rsidRPr="00BA0F04" w:rsidSect="00F42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6E79"/>
    <w:multiLevelType w:val="hybridMultilevel"/>
    <w:tmpl w:val="4F2E306C"/>
    <w:lvl w:ilvl="0" w:tplc="84B44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7265A"/>
    <w:multiLevelType w:val="hybridMultilevel"/>
    <w:tmpl w:val="56C07CD6"/>
    <w:lvl w:ilvl="0" w:tplc="46D6D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066648"/>
    <w:multiLevelType w:val="hybridMultilevel"/>
    <w:tmpl w:val="1F0A1126"/>
    <w:lvl w:ilvl="0" w:tplc="FE661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7078"/>
    <w:multiLevelType w:val="hybridMultilevel"/>
    <w:tmpl w:val="D4C2C0BC"/>
    <w:lvl w:ilvl="0" w:tplc="0ACEC0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515D33"/>
    <w:multiLevelType w:val="hybridMultilevel"/>
    <w:tmpl w:val="F71230F8"/>
    <w:lvl w:ilvl="0" w:tplc="FDEAB1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DD336DB"/>
    <w:multiLevelType w:val="hybridMultilevel"/>
    <w:tmpl w:val="3E443034"/>
    <w:lvl w:ilvl="0" w:tplc="3410D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E2351F"/>
    <w:multiLevelType w:val="hybridMultilevel"/>
    <w:tmpl w:val="A296CCDE"/>
    <w:lvl w:ilvl="0" w:tplc="FDEAB1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A725D00"/>
    <w:multiLevelType w:val="hybridMultilevel"/>
    <w:tmpl w:val="E86AD102"/>
    <w:lvl w:ilvl="0" w:tplc="208291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260CB"/>
    <w:multiLevelType w:val="hybridMultilevel"/>
    <w:tmpl w:val="20443AE0"/>
    <w:lvl w:ilvl="0" w:tplc="3084C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AC06BC"/>
    <w:multiLevelType w:val="hybridMultilevel"/>
    <w:tmpl w:val="C154292A"/>
    <w:lvl w:ilvl="0" w:tplc="EAE864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C"/>
    <w:rsid w:val="001E554D"/>
    <w:rsid w:val="00237FDE"/>
    <w:rsid w:val="003163EC"/>
    <w:rsid w:val="007975B8"/>
    <w:rsid w:val="0099548D"/>
    <w:rsid w:val="00AC3CA8"/>
    <w:rsid w:val="00B763CE"/>
    <w:rsid w:val="00BA0F04"/>
    <w:rsid w:val="00D6168B"/>
    <w:rsid w:val="00D84413"/>
    <w:rsid w:val="00F422E9"/>
    <w:rsid w:val="00F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534C6"/>
  <w15:docId w15:val="{9BEED1EF-5E5A-4993-A855-3C421AE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13"/>
    <w:pPr>
      <w:ind w:left="720"/>
      <w:contextualSpacing/>
    </w:pPr>
  </w:style>
  <w:style w:type="table" w:styleId="TableGrid">
    <w:name w:val="Table Grid"/>
    <w:basedOn w:val="TableNormal"/>
    <w:uiPriority w:val="59"/>
    <w:rsid w:val="00F4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Dipietro, Margaret S.</cp:lastModifiedBy>
  <cp:revision>3</cp:revision>
  <cp:lastPrinted>2017-10-12T10:02:00Z</cp:lastPrinted>
  <dcterms:created xsi:type="dcterms:W3CDTF">2017-10-10T19:22:00Z</dcterms:created>
  <dcterms:modified xsi:type="dcterms:W3CDTF">2017-10-12T10:03:00Z</dcterms:modified>
</cp:coreProperties>
</file>